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54D7" w14:textId="5270EBCD" w:rsidR="00F70AE1" w:rsidRPr="00F70AE1" w:rsidRDefault="00F70AE1" w:rsidP="00F70AE1">
      <w:pPr>
        <w:jc w:val="center"/>
        <w:rPr>
          <w:b/>
          <w:bCs/>
          <w:sz w:val="36"/>
          <w:szCs w:val="36"/>
        </w:rPr>
      </w:pPr>
      <w:r w:rsidRPr="00F70AE1">
        <w:rPr>
          <w:b/>
          <w:bCs/>
          <w:sz w:val="36"/>
          <w:szCs w:val="36"/>
        </w:rPr>
        <w:t>Baptista üzenet</w:t>
      </w:r>
    </w:p>
    <w:p w14:paraId="78671030" w14:textId="77777777" w:rsidR="00F70AE1" w:rsidRDefault="00F70AE1" w:rsidP="00D03E0F"/>
    <w:p w14:paraId="1C00ABCA" w14:textId="45D7871C" w:rsidR="00D03E0F" w:rsidRPr="00D03E0F" w:rsidRDefault="00D03E0F" w:rsidP="00D03E0F">
      <w:r w:rsidRPr="00D03E0F">
        <w:t xml:space="preserve">Hálás szívvel gondolunk mindazokra, akik a baptista fenntartású intézmények mindennapjaiban jelen vannak – munkatársakként, szülőkként, támogatóként. A közösen megélt hétköznapokon keresztül válik láthatóvá az a </w:t>
      </w:r>
      <w:r w:rsidRPr="00D03E0F">
        <w:rPr>
          <w:b/>
          <w:bCs/>
        </w:rPr>
        <w:t>figyelem, gondoskodás és emberség,</w:t>
      </w:r>
      <w:r w:rsidRPr="00D03E0F">
        <w:t xml:space="preserve"> amelyre közösségeink épülnek.</w:t>
      </w:r>
    </w:p>
    <w:p w14:paraId="60CB3228" w14:textId="77777777" w:rsidR="00D03E0F" w:rsidRPr="00D03E0F" w:rsidRDefault="00D03E0F" w:rsidP="00D03E0F">
      <w:r w:rsidRPr="00D03E0F">
        <w:rPr>
          <w:b/>
          <w:bCs/>
        </w:rPr>
        <w:t>Köszönjük, hogy részesei vagytok ennek</w:t>
      </w:r>
      <w:r w:rsidRPr="00D03E0F">
        <w:t>: jelenléttel, odafordulással, felelősséggel. Hisszük, hogy mindez nemcsak feladat, hanem közös küldetés is, amelyet Isten áldása kísér.</w:t>
      </w:r>
    </w:p>
    <w:p w14:paraId="1196E43C" w14:textId="2D17EFC8" w:rsidR="00D03E0F" w:rsidRPr="00D03E0F" w:rsidRDefault="00D03E0F" w:rsidP="00D03E0F">
      <w:r w:rsidRPr="00D03E0F">
        <w:t xml:space="preserve">Az elmúlt év különleges ajándéka volt számunkra, hogy sokak összefogásával elkészülhetett az új </w:t>
      </w:r>
      <w:proofErr w:type="spellStart"/>
      <w:r w:rsidRPr="00D03E0F">
        <w:t>Tábitha</w:t>
      </w:r>
      <w:proofErr w:type="spellEnd"/>
      <w:r w:rsidRPr="00D03E0F">
        <w:t xml:space="preserve"> gyermekhospice-ház. Ez kézzelfogható jele annak, hogy a szeretetből fakadó cselekvés valódi változást hoz: jelenlétet, méltóságot és vigaszt azoknak a családoknak, akik a legnehezebb utat járják.</w:t>
      </w:r>
      <w:r>
        <w:t xml:space="preserve"> </w:t>
      </w:r>
      <w:r w:rsidRPr="00D03E0F">
        <w:t>Ez az összefogás bennünket is megerősít abban, hogy amit együtt végzünk, annak súlya és értelme van.</w:t>
      </w:r>
    </w:p>
    <w:p w14:paraId="64BE8A11" w14:textId="77777777" w:rsidR="00D03E0F" w:rsidRPr="00D03E0F" w:rsidRDefault="00D03E0F" w:rsidP="00D03E0F">
      <w:r w:rsidRPr="00D03E0F">
        <w:t>Tavaly több mint 58 ezer ember ajánlotta fel személyi jövedelemadója 1%-át egyházunk javára. Ez a bizalom azt jelzi számunkra, hogy sokan fontosnak tartják azt a szolgálatot, amelynek Ti is részesei vagytok.</w:t>
      </w:r>
    </w:p>
    <w:p w14:paraId="7CC397D2" w14:textId="35A4B79C" w:rsidR="00D03E0F" w:rsidRPr="00D03E0F" w:rsidRDefault="00D03E0F" w:rsidP="00D03E0F">
      <w:r w:rsidRPr="00D03E0F">
        <w:t>A kampányunk kérdése egyszerű:</w:t>
      </w:r>
      <w:r>
        <w:t xml:space="preserve"> </w:t>
      </w:r>
      <w:r w:rsidRPr="00D03E0F">
        <w:rPr>
          <w:b/>
          <w:bCs/>
        </w:rPr>
        <w:t>„Ha teheted, miért ne tennél jót?"</w:t>
      </w:r>
    </w:p>
    <w:p w14:paraId="76A457D6" w14:textId="77777777" w:rsidR="00D03E0F" w:rsidRPr="00D03E0F" w:rsidRDefault="00D03E0F" w:rsidP="00D03E0F">
      <w:r w:rsidRPr="00D03E0F">
        <w:t>Ezért szeretettel kérjük, hogy ha lehetőségetek van rá, éljetek az 1% felajánlásának lehetőségével, vagy adjátok tovább ennek hírét családtagjaitok, ismerőseitek körében.</w:t>
      </w:r>
    </w:p>
    <w:p w14:paraId="19CA9306" w14:textId="19EFA441" w:rsidR="00D03E0F" w:rsidRPr="00D03E0F" w:rsidRDefault="00D03E0F" w:rsidP="00D03E0F">
      <w:r w:rsidRPr="00D03E0F">
        <w:rPr>
          <w:b/>
          <w:bCs/>
        </w:rPr>
        <w:t>Adataink a rendelkezéshez:</w:t>
      </w:r>
      <w:r w:rsidRPr="00D03E0F">
        <w:br/>
        <w:t>0286 – Magyarországi Baptista Egyház</w:t>
      </w:r>
    </w:p>
    <w:p w14:paraId="0B76FE69" w14:textId="77777777" w:rsidR="00D03E0F" w:rsidRPr="00D03E0F" w:rsidRDefault="00D03E0F" w:rsidP="00D03E0F">
      <w:r w:rsidRPr="00D03E0F">
        <w:t xml:space="preserve">Rövid kampányvideónk: </w:t>
      </w:r>
      <w:hyperlink r:id="rId4" w:tgtFrame="_new" w:history="1">
        <w:r w:rsidRPr="00D03E0F">
          <w:rPr>
            <w:rStyle w:val="Hiperhivatkozs"/>
          </w:rPr>
          <w:t>https://youtu.be/JU7EWeEmCsM?si=_fZaEqU7zJAH6AOV</w:t>
        </w:r>
      </w:hyperlink>
      <w:r w:rsidRPr="00D03E0F">
        <w:br/>
        <w:t xml:space="preserve">További információ: </w:t>
      </w:r>
      <w:hyperlink r:id="rId5" w:tgtFrame="_new" w:history="1">
        <w:r w:rsidRPr="00D03E0F">
          <w:rPr>
            <w:rStyle w:val="Hiperhivatkozs"/>
          </w:rPr>
          <w:t>https://www.baptist.hu/1szazalek/</w:t>
        </w:r>
      </w:hyperlink>
    </w:p>
    <w:p w14:paraId="6F0AC295" w14:textId="77777777" w:rsidR="00D03E0F" w:rsidRPr="00D03E0F" w:rsidRDefault="00D03E0F" w:rsidP="00D03E0F">
      <w:r w:rsidRPr="00D03E0F">
        <w:t xml:space="preserve">Természetesen </w:t>
      </w:r>
      <w:r w:rsidRPr="00D03E0F">
        <w:rPr>
          <w:b/>
          <w:bCs/>
        </w:rPr>
        <w:t>tiszteletben tartjuk</w:t>
      </w:r>
      <w:r w:rsidRPr="00D03E0F">
        <w:t>, ha valaki más szervezetet támogat – ugyanakkor hálásak vagyunk minden felajánlásért, amely közös szolgálatunkat erősíti.</w:t>
      </w:r>
    </w:p>
    <w:p w14:paraId="0AD7B010" w14:textId="1423B63F" w:rsidR="00D03E0F" w:rsidRPr="00D03E0F" w:rsidRDefault="00D03E0F" w:rsidP="00D03E0F">
      <w:r w:rsidRPr="00D03E0F">
        <w:t xml:space="preserve">Mindaz, amit együtt végzünk, sokszor </w:t>
      </w:r>
      <w:r>
        <w:t>a háttérben</w:t>
      </w:r>
      <w:r w:rsidRPr="00D03E0F">
        <w:t>, a hétköznapokban hozza meg gyümölcsét: emberi életekben, közösségekben, reménységben.</w:t>
      </w:r>
    </w:p>
    <w:p w14:paraId="0F8A18E0" w14:textId="77777777" w:rsidR="00D03E0F" w:rsidRPr="00D03E0F" w:rsidRDefault="00D03E0F" w:rsidP="00D03E0F">
      <w:r w:rsidRPr="00D03E0F">
        <w:t>Kívánjuk, hogy életetek és mindennapjaitok áldássá legyenek mások számára is.</w:t>
      </w:r>
    </w:p>
    <w:p w14:paraId="3FE912A8" w14:textId="77777777" w:rsidR="00D03E0F" w:rsidRPr="00D03E0F" w:rsidRDefault="00D03E0F" w:rsidP="00D03E0F">
      <w:r w:rsidRPr="00D03E0F">
        <w:rPr>
          <w:b/>
          <w:bCs/>
        </w:rPr>
        <w:t>Szeretettel és megbecsüléssel:</w:t>
      </w:r>
    </w:p>
    <w:p w14:paraId="6B7D833B" w14:textId="77777777" w:rsidR="00D03E0F" w:rsidRPr="00D03E0F" w:rsidRDefault="00D03E0F" w:rsidP="00D03E0F">
      <w:r w:rsidRPr="00D03E0F">
        <w:t>Boros Dávid</w:t>
      </w:r>
      <w:r w:rsidRPr="00D03E0F">
        <w:br/>
        <w:t>kommunikációs szaktitkár</w:t>
      </w:r>
      <w:r w:rsidRPr="00D03E0F">
        <w:br/>
        <w:t>Magyarországi Baptista Egyház</w:t>
      </w:r>
    </w:p>
    <w:p w14:paraId="112CB9A1" w14:textId="77777777" w:rsidR="007F6E06" w:rsidRDefault="007F6E06"/>
    <w:sectPr w:rsidR="007F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0F"/>
    <w:rsid w:val="000132D1"/>
    <w:rsid w:val="002563DD"/>
    <w:rsid w:val="00415605"/>
    <w:rsid w:val="0052277C"/>
    <w:rsid w:val="007F6E06"/>
    <w:rsid w:val="00AE71F2"/>
    <w:rsid w:val="00D03E0F"/>
    <w:rsid w:val="00F70AE1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A2F8"/>
  <w15:chartTrackingRefBased/>
  <w15:docId w15:val="{5D9A1595-4C63-47E8-9B91-9FF6209C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3E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3E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3E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3E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3E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3E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3E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3E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3E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3E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3E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3E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3E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3E0F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3E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3E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3E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3E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3E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3E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3E0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03E0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ptist.hu/1szazalek/" TargetMode="External"/><Relationship Id="rId4" Type="http://schemas.openxmlformats.org/officeDocument/2006/relationships/hyperlink" Target="https://youtu.be/JU7EWeEmCsM?si=_fZaEqU7zJAH6AO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Kovács</dc:creator>
  <cp:keywords/>
  <dc:description/>
  <cp:lastModifiedBy>Németh Attila</cp:lastModifiedBy>
  <cp:revision>2</cp:revision>
  <dcterms:created xsi:type="dcterms:W3CDTF">2026-04-28T15:32:00Z</dcterms:created>
  <dcterms:modified xsi:type="dcterms:W3CDTF">2026-04-30T10:51:00Z</dcterms:modified>
</cp:coreProperties>
</file>